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96F" w:rsidRDefault="0015496F" w:rsidP="001549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Памятка антинаркотической направленности </w:t>
      </w:r>
    </w:p>
    <w:p w:rsidR="0015496F" w:rsidRPr="0015496F" w:rsidRDefault="0015496F" w:rsidP="001549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и пропаганде здорового образа жизни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«Здоровье выпрашивают себе люди у богов; но то, что в их собственной власти сохранить его, об этом они не задумываются». </w:t>
      </w:r>
      <w:proofErr w:type="spellStart"/>
      <w:r w:rsidRPr="0015496F">
        <w:rPr>
          <w:rFonts w:ascii="Times New Roman" w:hAnsi="Times New Roman" w:cs="Times New Roman"/>
          <w:sz w:val="28"/>
          <w:szCs w:val="28"/>
        </w:rPr>
        <w:t>Демокрит</w:t>
      </w:r>
      <w:proofErr w:type="spellEnd"/>
      <w:r w:rsidRPr="0015496F">
        <w:rPr>
          <w:rFonts w:ascii="Times New Roman" w:hAnsi="Times New Roman" w:cs="Times New Roman"/>
          <w:sz w:val="28"/>
          <w:szCs w:val="28"/>
        </w:rPr>
        <w:t>.</w:t>
      </w:r>
    </w:p>
    <w:p w:rsidR="0015496F" w:rsidRPr="0015496F" w:rsidRDefault="0015496F" w:rsidP="001549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Нам угрожает беда. Эта беда — наркомания. Еще недавно вести о ней доходили до нас только из чужих стран. Теперь она пришла к нам и распространяется по законам эпидемии: один наркоман заражает за год пятерых.</w:t>
      </w:r>
    </w:p>
    <w:p w:rsidR="0015496F" w:rsidRPr="0015496F" w:rsidRDefault="0015496F" w:rsidP="001549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Наркомания — болезненное непреодолимое пристрастие к наркотическим средствам, вызывающим нарушение психики, галлюцинации, бред. Различия между наркоманией и токсикоманией с медицинской точки зрения нет: тяжелейшие расстройства психики, разрушение всех органов и систем человеческого организма, преждевременная смерть — вот последствия для здоровья в том и в другом случаях. Чаще всего употребление наркотических препаратов начинается в молодом возрасте, нередко к наркотикам и токсическим веществам приобщаются 10—12-летние дети.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5496F">
        <w:rPr>
          <w:rFonts w:ascii="Times New Roman" w:hAnsi="Times New Roman" w:cs="Times New Roman"/>
          <w:i/>
          <w:sz w:val="28"/>
          <w:szCs w:val="28"/>
          <w:u w:val="single"/>
        </w:rPr>
        <w:t>Самые распространенные мифы о наркотиках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Миф 1.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От очередного употребления наркотика всегда можно отказаться.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Факт.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Отказаться можно только один раз - первый. Даже однократное потребление наркотика может привести к зависимости.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 xml:space="preserve">Миф </w:t>
      </w:r>
      <w:proofErr w:type="gramStart"/>
      <w:r w:rsidRPr="0015496F">
        <w:rPr>
          <w:rFonts w:ascii="Times New Roman" w:hAnsi="Times New Roman" w:cs="Times New Roman"/>
          <w:b/>
          <w:sz w:val="28"/>
          <w:szCs w:val="28"/>
        </w:rPr>
        <w:t>2.</w:t>
      </w:r>
      <w:r w:rsidRPr="0015496F">
        <w:rPr>
          <w:rFonts w:ascii="Times New Roman" w:hAnsi="Times New Roman" w:cs="Times New Roman"/>
          <w:sz w:val="28"/>
          <w:szCs w:val="28"/>
        </w:rPr>
        <w:t>Наркотики</w:t>
      </w:r>
      <w:proofErr w:type="gramEnd"/>
      <w:r w:rsidRPr="0015496F">
        <w:rPr>
          <w:rFonts w:ascii="Times New Roman" w:hAnsi="Times New Roman" w:cs="Times New Roman"/>
          <w:sz w:val="28"/>
          <w:szCs w:val="28"/>
        </w:rPr>
        <w:t xml:space="preserve"> дают ни с чем несравнимое ощущение удовольствия.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Факт.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Ощущение кайфа не всегда возникает после первой таблетки или инъекции. Напротив, зачастую первая проба сопровождается тошнотой, рвотой, головокружением и т. д. Более того, эйфория 3-4 дозы быстро исчезает и в дальнейшем наркотики принимают, чтобы снять мучительное, болезненное ощущение - ломку.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Миф 3.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Наркотики бывают «лёгкими» и «тяжёлыми». Травка - «лёгкий» наркотик, не вызывающий привыкания.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Факт.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Все наркотики вызывают привыкание. Любой наркотик убивает, это только вопрос времени.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Миф 4.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Наркоманами становятся только слабые и безвольные.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Факт.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Зависимость от наркотиков - это заболевание, и, как и любое заболевание, оно не имеет отношения к силе воли.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lastRenderedPageBreak/>
        <w:t>Миф 5.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Лучше бросать постепенно.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b/>
          <w:sz w:val="28"/>
          <w:szCs w:val="28"/>
        </w:rPr>
        <w:t>Факт.</w:t>
      </w:r>
      <w:r w:rsidRPr="0015496F">
        <w:rPr>
          <w:rFonts w:ascii="Times New Roman" w:hAnsi="Times New Roman" w:cs="Times New Roman"/>
          <w:sz w:val="28"/>
          <w:szCs w:val="28"/>
        </w:rPr>
        <w:t xml:space="preserve"> Проще отказаться от употребления наркотиков один раз, чем потом пытаться сделать это всю жизнь. Запомните, можно снять физическую зависимость, ломки и прочее. Но психологическую – невозможно.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Pr="0015496F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Pr="0015496F">
        <w:rPr>
          <w:rFonts w:ascii="Times New Roman" w:hAnsi="Times New Roman" w:cs="Times New Roman"/>
          <w:sz w:val="28"/>
          <w:szCs w:val="28"/>
        </w:rPr>
        <w:t xml:space="preserve"> «НЕТ!»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Спасибо, нет. Я хочу отдавать себе отчет в том, что я делаю. Спасибо, нет. Я не хочу конфликтов с родителями, учителями. Спасибо, нет. Если выпью (приму наркотик), то потеряю власть над собой. Спасибо, нет. Мне не нравится вкус алкоголя (наркотика). Спасибо, нет. Это не в моём стиле. Спасибо, нет. Я за здоровый образ жизни!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496F">
        <w:rPr>
          <w:rFonts w:ascii="Times New Roman" w:hAnsi="Times New Roman" w:cs="Times New Roman"/>
          <w:b/>
          <w:sz w:val="28"/>
          <w:szCs w:val="28"/>
          <w:u w:val="single"/>
        </w:rPr>
        <w:t>Здоровье - это твой личный ответственный выбор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Юность - время, когда ты каждый день строишь свою будущую жизнь. Благополучие твоей жизни зависит от твоего здоровья, трудоспособности, созидательной энергии, образования и культуры. Главное - это всегда ощущать свою ответственность за его сохранение и постоянно вырабатывать в себе привычки здорового образа жизни.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Хочешь быть здоровым и успешным?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Будь добрым и приветливым, вырабатывай позитивный взгляд на мир. Это располагает к тебе людей и продлевает жизнь. Правильно питайся, выбирай полезные продукты. Это добавляет до 20 лет жизни. Употребляй витамины. Они прибавляют 5-7 лет жизни. Употребляй продукты, содержащие клетчатку, которая очищает </w:t>
      </w:r>
      <w:proofErr w:type="spellStart"/>
      <w:r w:rsidRPr="0015496F">
        <w:rPr>
          <w:rFonts w:ascii="Times New Roman" w:hAnsi="Times New Roman" w:cs="Times New Roman"/>
          <w:sz w:val="28"/>
          <w:szCs w:val="28"/>
        </w:rPr>
        <w:t>желудочно</w:t>
      </w:r>
      <w:proofErr w:type="spellEnd"/>
      <w:r w:rsidRPr="0015496F">
        <w:rPr>
          <w:rFonts w:ascii="Times New Roman" w:hAnsi="Times New Roman" w:cs="Times New Roman"/>
          <w:sz w:val="28"/>
          <w:szCs w:val="28"/>
        </w:rPr>
        <w:t>–кишечный тракт. (Плюс 5-7 лет жизни). Развивай свой ум, интеллект. Доказано, что люди с высшим образованием живут дольше. Тренируй естественные защитные силы организма. Занимайся спортом, больше двигайся, ходи пешком, закаляйся. Это добавляет ещё 7-10 лет жизни.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>Не разрушай своё здоровье и жизнь!</w:t>
      </w:r>
    </w:p>
    <w:p w:rsidR="0015496F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47072" w:rsidRPr="0015496F" w:rsidRDefault="0015496F" w:rsidP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496F">
        <w:rPr>
          <w:rFonts w:ascii="Times New Roman" w:hAnsi="Times New Roman" w:cs="Times New Roman"/>
          <w:sz w:val="28"/>
          <w:szCs w:val="28"/>
        </w:rPr>
        <w:t xml:space="preserve">Не будь злобным, угрюмым, не таи обид, избавляйся от негативного взгляда на мир. Это отталкивает людей и укорачивает жизнь. Помни: - неправильное, неполноценное питание делает жизнь короче. Недостаток движения, физических нагрузок, очень вредны. Откажись от курения, оно укорачивает жизнь не меньше, чем на 20 лет и делает человека больным. Не будь жертвой курильщиков. Пассивное курение (вдыхание табачного дыма) укорачивает жизнь до 10 лет. Не употребляй </w:t>
      </w:r>
      <w:proofErr w:type="spellStart"/>
      <w:r w:rsidRPr="0015496F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15496F">
        <w:rPr>
          <w:rFonts w:ascii="Times New Roman" w:hAnsi="Times New Roman" w:cs="Times New Roman"/>
          <w:sz w:val="28"/>
          <w:szCs w:val="28"/>
        </w:rPr>
        <w:t xml:space="preserve"> веществ, разрушающих ткани мозга и весь организм (алкоголь, наркотики).</w:t>
      </w:r>
    </w:p>
    <w:p w:rsidR="0015496F" w:rsidRPr="0015496F" w:rsidRDefault="001549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5496F" w:rsidRPr="0015496F" w:rsidSect="0015496F">
      <w:pgSz w:w="11906" w:h="16838"/>
      <w:pgMar w:top="1134" w:right="624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6F"/>
    <w:rsid w:val="0015496F"/>
    <w:rsid w:val="00347072"/>
    <w:rsid w:val="00AD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CFFC"/>
  <w15:chartTrackingRefBased/>
  <w15:docId w15:val="{1EFC7F91-0277-46D5-8B5F-14750DA1F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Перунова Светлана Анатольевна</dc:creator>
  <cp:keywords/>
  <dc:description/>
  <cp:lastModifiedBy>Перунова Светлана Анатольевна</cp:lastModifiedBy>
  <cp:revision>1</cp:revision>
  <dcterms:created xsi:type="dcterms:W3CDTF">2020-07-20T10:27:00Z</dcterms:created>
  <dcterms:modified xsi:type="dcterms:W3CDTF">2020-07-20T10:32:00Z</dcterms:modified>
</cp:coreProperties>
</file>